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B9" w:rsidRPr="00176BDA" w:rsidRDefault="00045EB9" w:rsidP="00D8303B">
      <w:pPr>
        <w:jc w:val="center"/>
        <w:rPr>
          <w:rFonts w:ascii="Times New Roman" w:hAnsi="Times New Roman"/>
          <w:sz w:val="28"/>
        </w:rPr>
      </w:pPr>
      <w:r w:rsidRPr="00176BDA">
        <w:rPr>
          <w:rFonts w:ascii="Times New Roman" w:hAnsi="Times New Roman"/>
          <w:sz w:val="28"/>
        </w:rPr>
        <w:t>Департамент образования Администрации городского округа город Рыбинск</w:t>
      </w:r>
    </w:p>
    <w:p w:rsidR="00045EB9" w:rsidRDefault="00045EB9" w:rsidP="00045EB9">
      <w:pPr>
        <w:jc w:val="center"/>
        <w:rPr>
          <w:rFonts w:ascii="Times New Roman" w:hAnsi="Times New Roman"/>
          <w:sz w:val="28"/>
        </w:rPr>
      </w:pPr>
      <w:r w:rsidRPr="00176BDA">
        <w:rPr>
          <w:rFonts w:ascii="Times New Roman" w:hAnsi="Times New Roman"/>
          <w:sz w:val="28"/>
        </w:rPr>
        <w:t>Муниципальное образовательное учреждение дополнительного профессионального образования (повышения квалификации) специалистов</w:t>
      </w:r>
      <w:r w:rsidRPr="00176BDA">
        <w:rPr>
          <w:rFonts w:ascii="Times New Roman" w:hAnsi="Times New Roman"/>
          <w:sz w:val="28"/>
        </w:rPr>
        <w:br/>
        <w:t>«Информационно-образовательный Центр»</w:t>
      </w:r>
    </w:p>
    <w:p w:rsidR="00045EB9" w:rsidRPr="00176BDA" w:rsidRDefault="00045EB9" w:rsidP="00045EB9">
      <w:pPr>
        <w:jc w:val="center"/>
        <w:rPr>
          <w:rFonts w:ascii="Times New Roman" w:hAnsi="Times New Roman"/>
          <w:sz w:val="28"/>
        </w:rPr>
      </w:pPr>
    </w:p>
    <w:p w:rsidR="00045EB9" w:rsidRDefault="00045EB9" w:rsidP="00045EB9">
      <w:pPr>
        <w:jc w:val="center"/>
        <w:rPr>
          <w:rFonts w:ascii="ArbatC" w:hAnsi="ArbatC"/>
          <w:b/>
          <w:bCs/>
          <w:sz w:val="50"/>
          <w:szCs w:val="40"/>
        </w:rPr>
      </w:pPr>
      <w:r w:rsidRPr="00CF22F8">
        <w:rPr>
          <w:rFonts w:ascii="ArbatC" w:hAnsi="ArbatC"/>
          <w:b/>
          <w:bCs/>
          <w:sz w:val="50"/>
          <w:szCs w:val="40"/>
        </w:rPr>
        <w:t>Региональная акция</w:t>
      </w:r>
    </w:p>
    <w:p w:rsidR="00045EB9" w:rsidRPr="00CF22F8" w:rsidRDefault="00045EB9" w:rsidP="00045EB9">
      <w:pPr>
        <w:jc w:val="center"/>
        <w:rPr>
          <w:rFonts w:ascii="Times New Roman" w:hAnsi="Times New Roman"/>
          <w:b/>
          <w:sz w:val="72"/>
          <w:szCs w:val="40"/>
        </w:rPr>
      </w:pPr>
      <w:r w:rsidRPr="00CF22F8">
        <w:rPr>
          <w:rFonts w:ascii="ArbatC" w:hAnsi="ArbatC"/>
          <w:b/>
          <w:bCs/>
          <w:sz w:val="50"/>
          <w:szCs w:val="40"/>
        </w:rPr>
        <w:t xml:space="preserve"> «Педагогический субботник»</w:t>
      </w: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Pr="00011EC3" w:rsidRDefault="00045EB9" w:rsidP="00045EB9">
      <w:pPr>
        <w:jc w:val="center"/>
        <w:rPr>
          <w:rFonts w:ascii="Times New Roman" w:hAnsi="Times New Roman"/>
          <w:b/>
        </w:rPr>
      </w:pPr>
    </w:p>
    <w:p w:rsidR="00045EB9" w:rsidRPr="00CF22F8" w:rsidRDefault="00045EB9" w:rsidP="00045EB9">
      <w:pPr>
        <w:jc w:val="center"/>
        <w:rPr>
          <w:rFonts w:ascii="ArbatC" w:hAnsi="ArbatC"/>
          <w:b/>
          <w:bCs/>
          <w:sz w:val="68"/>
          <w:szCs w:val="60"/>
        </w:rPr>
      </w:pPr>
      <w:r w:rsidRPr="00CF22F8">
        <w:rPr>
          <w:rFonts w:ascii="ArbatC" w:hAnsi="ArbatC"/>
          <w:b/>
          <w:bCs/>
          <w:sz w:val="68"/>
          <w:szCs w:val="60"/>
        </w:rPr>
        <w:t>План проведения семинара</w:t>
      </w:r>
    </w:p>
    <w:p w:rsidR="00045EB9" w:rsidRPr="00CF22F8" w:rsidRDefault="00045EB9" w:rsidP="00045EB9">
      <w:pPr>
        <w:jc w:val="center"/>
        <w:rPr>
          <w:rFonts w:ascii="ArbatC" w:hAnsi="ArbatC"/>
          <w:b/>
          <w:bCs/>
          <w:sz w:val="68"/>
          <w:szCs w:val="60"/>
        </w:rPr>
      </w:pPr>
      <w:r w:rsidRPr="00CF22F8">
        <w:rPr>
          <w:rFonts w:ascii="ArbatC" w:hAnsi="ArbatC"/>
          <w:b/>
          <w:bCs/>
          <w:sz w:val="68"/>
          <w:szCs w:val="60"/>
        </w:rPr>
        <w:t xml:space="preserve"> «Методический поезд» </w:t>
      </w:r>
    </w:p>
    <w:p w:rsidR="00045EB9" w:rsidRDefault="00045EB9" w:rsidP="00045EB9"/>
    <w:p w:rsidR="00045EB9" w:rsidRDefault="00045EB9" w:rsidP="00045EB9"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113030</wp:posOffset>
            </wp:positionV>
            <wp:extent cx="4018915" cy="3256915"/>
            <wp:effectExtent l="0" t="0" r="635" b="635"/>
            <wp:wrapSquare wrapText="bothSides"/>
            <wp:docPr id="1" name="Рисунок 1" descr="1,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,11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EB9" w:rsidRDefault="00045EB9" w:rsidP="00045EB9"/>
    <w:p w:rsidR="00045EB9" w:rsidRDefault="00045EB9" w:rsidP="00045EB9">
      <w:pPr>
        <w:ind w:left="2127"/>
        <w:rPr>
          <w:rFonts w:ascii="Monotype Corsiva" w:hAnsi="Monotype Corsiva"/>
          <w:b/>
          <w:sz w:val="48"/>
        </w:rPr>
      </w:pPr>
    </w:p>
    <w:p w:rsidR="00045EB9" w:rsidRDefault="00045EB9" w:rsidP="00045EB9">
      <w:pPr>
        <w:ind w:left="2127"/>
        <w:rPr>
          <w:rFonts w:ascii="Monotype Corsiva" w:hAnsi="Monotype Corsiva"/>
          <w:b/>
          <w:sz w:val="48"/>
        </w:rPr>
      </w:pPr>
    </w:p>
    <w:p w:rsidR="00045EB9" w:rsidRDefault="00045EB9" w:rsidP="00045EB9">
      <w:pPr>
        <w:ind w:left="2127"/>
        <w:rPr>
          <w:rFonts w:ascii="Monotype Corsiva" w:hAnsi="Monotype Corsiva"/>
          <w:b/>
          <w:sz w:val="48"/>
        </w:rPr>
      </w:pPr>
    </w:p>
    <w:p w:rsidR="00045EB9" w:rsidRDefault="00045EB9" w:rsidP="00045EB9">
      <w:pPr>
        <w:ind w:left="2127"/>
        <w:rPr>
          <w:rFonts w:ascii="Monotype Corsiva" w:hAnsi="Monotype Corsiva"/>
          <w:b/>
          <w:sz w:val="48"/>
        </w:rPr>
      </w:pPr>
    </w:p>
    <w:p w:rsidR="00045EB9" w:rsidRDefault="00045EB9" w:rsidP="00045EB9"/>
    <w:p w:rsidR="00045EB9" w:rsidRDefault="00045EB9" w:rsidP="00045EB9"/>
    <w:p w:rsidR="00045EB9" w:rsidRDefault="00045EB9" w:rsidP="00045EB9"/>
    <w:p w:rsidR="00045EB9" w:rsidRDefault="00045EB9" w:rsidP="00045EB9"/>
    <w:p w:rsidR="00045EB9" w:rsidRPr="00EB39FA" w:rsidRDefault="00045EB9" w:rsidP="00045EB9"/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</w:p>
    <w:p w:rsidR="00045EB9" w:rsidRDefault="00045EB9" w:rsidP="00045E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 ноября 2014</w:t>
      </w:r>
    </w:p>
    <w:p w:rsidR="00045EB9" w:rsidRPr="00011EC3" w:rsidRDefault="00045EB9" w:rsidP="00045E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Рыбинск</w:t>
      </w:r>
    </w:p>
    <w:p w:rsidR="00045EB9" w:rsidRDefault="00045EB9" w:rsidP="00045EB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11EC3">
        <w:rPr>
          <w:rFonts w:ascii="Times New Roman" w:hAnsi="Times New Roman"/>
          <w:b/>
        </w:rPr>
        <w:br w:type="page"/>
      </w:r>
      <w:r w:rsidRPr="00712D7D"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 проведения </w:t>
      </w:r>
    </w:p>
    <w:p w:rsidR="00045EB9" w:rsidRPr="00712D7D" w:rsidRDefault="00045EB9" w:rsidP="00045EB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5EB9" w:rsidRPr="00712D7D" w:rsidRDefault="00045EB9" w:rsidP="00045EB9">
      <w:pPr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10.3</w:t>
      </w:r>
      <w:r>
        <w:rPr>
          <w:rFonts w:ascii="Times New Roman" w:hAnsi="Times New Roman"/>
          <w:b/>
          <w:sz w:val="25"/>
          <w:szCs w:val="25"/>
        </w:rPr>
        <w:t>0 </w:t>
      </w:r>
      <w:r w:rsidRPr="00712D7D">
        <w:rPr>
          <w:rFonts w:ascii="Times New Roman" w:hAnsi="Times New Roman"/>
          <w:b/>
          <w:sz w:val="25"/>
          <w:szCs w:val="25"/>
        </w:rPr>
        <w:t>–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11.00</w:t>
      </w:r>
      <w:r>
        <w:rPr>
          <w:rFonts w:ascii="Times New Roman" w:hAnsi="Times New Roman"/>
          <w:b/>
          <w:sz w:val="25"/>
          <w:szCs w:val="25"/>
        </w:rPr>
        <w:t>  </w:t>
      </w:r>
      <w:r w:rsidRPr="00712D7D">
        <w:rPr>
          <w:rFonts w:ascii="Times New Roman" w:hAnsi="Times New Roman"/>
          <w:sz w:val="25"/>
          <w:szCs w:val="25"/>
        </w:rPr>
        <w:t xml:space="preserve">регистрация участников семинара </w:t>
      </w:r>
    </w:p>
    <w:p w:rsidR="00045EB9" w:rsidRPr="00712D7D" w:rsidRDefault="00045EB9" w:rsidP="00045EB9">
      <w:pPr>
        <w:ind w:left="1484" w:hanging="1484"/>
        <w:jc w:val="both"/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11.00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–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11.25</w:t>
      </w:r>
      <w:r>
        <w:rPr>
          <w:rFonts w:ascii="Times New Roman" w:hAnsi="Times New Roman"/>
          <w:b/>
          <w:sz w:val="25"/>
          <w:szCs w:val="25"/>
        </w:rPr>
        <w:t>  </w:t>
      </w:r>
      <w:r w:rsidRPr="00712D7D">
        <w:rPr>
          <w:rFonts w:ascii="Times New Roman" w:hAnsi="Times New Roman"/>
          <w:sz w:val="25"/>
          <w:szCs w:val="25"/>
        </w:rPr>
        <w:t>презентация деятельности МОУ ДПО «Информационно-образовательный Центр»:</w:t>
      </w:r>
    </w:p>
    <w:p w:rsidR="00045EB9" w:rsidRPr="00712D7D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i/>
          <w:sz w:val="25"/>
          <w:szCs w:val="25"/>
        </w:rPr>
      </w:pPr>
      <w:r w:rsidRPr="00712D7D">
        <w:rPr>
          <w:rFonts w:ascii="Times New Roman" w:hAnsi="Times New Roman"/>
          <w:sz w:val="25"/>
          <w:szCs w:val="25"/>
        </w:rPr>
        <w:t xml:space="preserve">«Непрерывное развитие кадров на муниципальном уровне: ресурсы и возможности», </w:t>
      </w:r>
      <w:r w:rsidRPr="00712D7D">
        <w:rPr>
          <w:rFonts w:ascii="Times New Roman" w:hAnsi="Times New Roman"/>
          <w:i/>
          <w:sz w:val="25"/>
          <w:szCs w:val="25"/>
        </w:rPr>
        <w:t>Шувалова С.О., директор МОУ ДПО «Информационно-образовательный Центр»</w:t>
      </w:r>
    </w:p>
    <w:p w:rsidR="00045EB9" w:rsidRPr="00712D7D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i/>
          <w:sz w:val="25"/>
          <w:szCs w:val="25"/>
        </w:rPr>
      </w:pPr>
      <w:r w:rsidRPr="00712D7D">
        <w:rPr>
          <w:rFonts w:ascii="Times New Roman" w:hAnsi="Times New Roman"/>
          <w:sz w:val="25"/>
          <w:szCs w:val="25"/>
        </w:rPr>
        <w:t xml:space="preserve">«Открытый университет методической поддержки – новые возможности непрерывного образования педагога», </w:t>
      </w:r>
      <w:r w:rsidRPr="00712D7D">
        <w:rPr>
          <w:rFonts w:ascii="Times New Roman" w:hAnsi="Times New Roman"/>
          <w:i/>
          <w:sz w:val="25"/>
          <w:szCs w:val="25"/>
        </w:rPr>
        <w:t xml:space="preserve">Модулина О.Б., заместитель директора по </w:t>
      </w:r>
      <w:proofErr w:type="gramStart"/>
      <w:r w:rsidRPr="00712D7D">
        <w:rPr>
          <w:rFonts w:ascii="Times New Roman" w:hAnsi="Times New Roman"/>
          <w:i/>
          <w:sz w:val="25"/>
          <w:szCs w:val="25"/>
        </w:rPr>
        <w:t>ИТ</w:t>
      </w:r>
      <w:proofErr w:type="gramEnd"/>
      <w:r w:rsidRPr="00712D7D">
        <w:rPr>
          <w:rFonts w:ascii="Times New Roman" w:hAnsi="Times New Roman"/>
          <w:i/>
          <w:sz w:val="25"/>
          <w:szCs w:val="25"/>
        </w:rPr>
        <w:t>, Девяткина А.А., руководитель отдела мониторинга, образовательной статистики и аналитики МОУ ДПО «Информационно-образовательный Центр»</w:t>
      </w:r>
    </w:p>
    <w:p w:rsidR="00045EB9" w:rsidRPr="00712D7D" w:rsidRDefault="00045EB9" w:rsidP="00045EB9">
      <w:pPr>
        <w:ind w:left="1843" w:hanging="1843"/>
        <w:jc w:val="both"/>
        <w:rPr>
          <w:rFonts w:ascii="Times New Roman" w:hAnsi="Times New Roman"/>
          <w:i/>
          <w:sz w:val="12"/>
          <w:szCs w:val="12"/>
        </w:rPr>
      </w:pPr>
    </w:p>
    <w:p w:rsidR="00045EB9" w:rsidRPr="00712D7D" w:rsidRDefault="00045EB9" w:rsidP="00045EB9">
      <w:pPr>
        <w:ind w:left="1843" w:hanging="1843"/>
        <w:jc w:val="both"/>
        <w:rPr>
          <w:rFonts w:ascii="Times New Roman" w:hAnsi="Times New Roman"/>
          <w:i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11.25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–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11.35</w:t>
      </w:r>
      <w:r>
        <w:rPr>
          <w:rFonts w:ascii="Times New Roman" w:hAnsi="Times New Roman"/>
          <w:b/>
          <w:sz w:val="25"/>
          <w:szCs w:val="25"/>
        </w:rPr>
        <w:t>  </w:t>
      </w:r>
      <w:r w:rsidRPr="00712D7D">
        <w:rPr>
          <w:rFonts w:ascii="Times New Roman" w:hAnsi="Times New Roman"/>
          <w:sz w:val="25"/>
          <w:szCs w:val="25"/>
        </w:rPr>
        <w:t xml:space="preserve">приветствие </w:t>
      </w:r>
      <w:proofErr w:type="spellStart"/>
      <w:r w:rsidRPr="00712D7D">
        <w:rPr>
          <w:rFonts w:ascii="Times New Roman" w:hAnsi="Times New Roman"/>
          <w:i/>
          <w:sz w:val="25"/>
          <w:szCs w:val="25"/>
        </w:rPr>
        <w:t>Бекенёвой</w:t>
      </w:r>
      <w:proofErr w:type="spellEnd"/>
      <w:r w:rsidRPr="00712D7D">
        <w:rPr>
          <w:rFonts w:ascii="Times New Roman" w:hAnsi="Times New Roman"/>
          <w:i/>
          <w:sz w:val="25"/>
          <w:szCs w:val="25"/>
        </w:rPr>
        <w:t xml:space="preserve"> Л.В., директора </w:t>
      </w:r>
      <w:r>
        <w:rPr>
          <w:rFonts w:ascii="Times New Roman" w:hAnsi="Times New Roman"/>
          <w:i/>
          <w:sz w:val="25"/>
          <w:szCs w:val="25"/>
        </w:rPr>
        <w:t>МОАУ СОШ № 12 им. </w:t>
      </w:r>
      <w:r w:rsidRPr="00712D7D">
        <w:rPr>
          <w:rFonts w:ascii="Times New Roman" w:hAnsi="Times New Roman"/>
          <w:i/>
          <w:sz w:val="25"/>
          <w:szCs w:val="25"/>
        </w:rPr>
        <w:t>П.Ф. </w:t>
      </w:r>
      <w:proofErr w:type="spellStart"/>
      <w:r>
        <w:rPr>
          <w:rFonts w:ascii="Times New Roman" w:hAnsi="Times New Roman"/>
          <w:i/>
          <w:sz w:val="25"/>
          <w:szCs w:val="25"/>
        </w:rPr>
        <w:t>Дерунова</w:t>
      </w:r>
      <w:proofErr w:type="spellEnd"/>
    </w:p>
    <w:p w:rsidR="00045EB9" w:rsidRPr="00712D7D" w:rsidRDefault="00045EB9" w:rsidP="00045EB9">
      <w:pPr>
        <w:ind w:left="1843" w:hanging="1843"/>
        <w:jc w:val="both"/>
        <w:rPr>
          <w:rFonts w:ascii="Times New Roman" w:hAnsi="Times New Roman"/>
          <w:i/>
          <w:sz w:val="12"/>
          <w:szCs w:val="12"/>
        </w:rPr>
      </w:pPr>
    </w:p>
    <w:p w:rsidR="00045EB9" w:rsidRPr="00712D7D" w:rsidRDefault="00045EB9" w:rsidP="00045EB9">
      <w:pPr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11.40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–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12.40</w:t>
      </w:r>
      <w:r>
        <w:rPr>
          <w:rFonts w:ascii="Times New Roman" w:hAnsi="Times New Roman"/>
          <w:b/>
          <w:sz w:val="25"/>
          <w:szCs w:val="25"/>
        </w:rPr>
        <w:t>  </w:t>
      </w:r>
      <w:r w:rsidRPr="00712D7D">
        <w:rPr>
          <w:rFonts w:ascii="Times New Roman" w:hAnsi="Times New Roman"/>
          <w:sz w:val="25"/>
          <w:szCs w:val="25"/>
        </w:rPr>
        <w:t>Конкурсные уроки и занятия проводят</w:t>
      </w:r>
      <w:r>
        <w:rPr>
          <w:rFonts w:ascii="Times New Roman" w:hAnsi="Times New Roman"/>
          <w:sz w:val="25"/>
          <w:szCs w:val="25"/>
        </w:rPr>
        <w:t>:</w:t>
      </w:r>
    </w:p>
    <w:p w:rsidR="00045EB9" w:rsidRPr="00712D7D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Маслов А.В.</w:t>
      </w:r>
      <w:r w:rsidRPr="00712D7D">
        <w:rPr>
          <w:rFonts w:ascii="Times New Roman" w:hAnsi="Times New Roman"/>
          <w:i/>
          <w:sz w:val="25"/>
          <w:szCs w:val="25"/>
        </w:rPr>
        <w:t>,</w:t>
      </w:r>
      <w:r w:rsidRPr="00712D7D">
        <w:rPr>
          <w:rFonts w:ascii="Times New Roman" w:hAnsi="Times New Roman"/>
          <w:sz w:val="25"/>
          <w:szCs w:val="25"/>
        </w:rPr>
        <w:t xml:space="preserve"> учитель физической культуры МОУ школа-интернат № 2 «Рыбинский кадетский корпус</w:t>
      </w:r>
      <w:bookmarkStart w:id="1" w:name="OLE_LINK1"/>
      <w:bookmarkStart w:id="2" w:name="OLE_LINK2"/>
      <w:r w:rsidRPr="00712D7D">
        <w:rPr>
          <w:rFonts w:ascii="Times New Roman" w:hAnsi="Times New Roman"/>
          <w:sz w:val="25"/>
          <w:szCs w:val="25"/>
        </w:rPr>
        <w:t>», участник финала Всероссийского конкурса «Учитель года России – 2013»</w:t>
      </w:r>
      <w:bookmarkEnd w:id="1"/>
      <w:bookmarkEnd w:id="2"/>
    </w:p>
    <w:p w:rsidR="00045EB9" w:rsidRPr="00712D7D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Галунова Е.Н.</w:t>
      </w:r>
      <w:r w:rsidRPr="00712D7D">
        <w:rPr>
          <w:rFonts w:ascii="Times New Roman" w:hAnsi="Times New Roman"/>
          <w:sz w:val="25"/>
          <w:szCs w:val="25"/>
        </w:rPr>
        <w:t xml:space="preserve">, учитель начальных классов МОАУ СОШ  № 12 им. П.Ф. </w:t>
      </w:r>
      <w:proofErr w:type="spellStart"/>
      <w:r w:rsidRPr="00712D7D">
        <w:rPr>
          <w:rFonts w:ascii="Times New Roman" w:hAnsi="Times New Roman"/>
          <w:sz w:val="25"/>
          <w:szCs w:val="25"/>
        </w:rPr>
        <w:t>Дерунова</w:t>
      </w:r>
      <w:proofErr w:type="spellEnd"/>
      <w:r w:rsidRPr="00712D7D">
        <w:rPr>
          <w:rFonts w:ascii="Times New Roman" w:hAnsi="Times New Roman"/>
          <w:sz w:val="25"/>
          <w:szCs w:val="25"/>
        </w:rPr>
        <w:t>, лауреат муниципального этапа Всероссийского конкурса «Учитель года России –</w:t>
      </w:r>
      <w:r>
        <w:rPr>
          <w:rFonts w:ascii="Times New Roman" w:hAnsi="Times New Roman"/>
          <w:sz w:val="25"/>
          <w:szCs w:val="25"/>
        </w:rPr>
        <w:t xml:space="preserve"> 2013»</w:t>
      </w:r>
      <w:r w:rsidRPr="00712D7D">
        <w:rPr>
          <w:rFonts w:ascii="Times New Roman" w:hAnsi="Times New Roman"/>
          <w:sz w:val="25"/>
          <w:szCs w:val="25"/>
        </w:rPr>
        <w:t xml:space="preserve">  </w:t>
      </w:r>
    </w:p>
    <w:p w:rsidR="00045EB9" w:rsidRPr="00712D7D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sz w:val="25"/>
          <w:szCs w:val="25"/>
        </w:rPr>
      </w:pPr>
      <w:proofErr w:type="spellStart"/>
      <w:r w:rsidRPr="00712D7D">
        <w:rPr>
          <w:rFonts w:ascii="Times New Roman" w:hAnsi="Times New Roman"/>
          <w:b/>
          <w:sz w:val="25"/>
          <w:szCs w:val="25"/>
        </w:rPr>
        <w:t>Жорник</w:t>
      </w:r>
      <w:proofErr w:type="spellEnd"/>
      <w:r w:rsidRPr="00712D7D">
        <w:rPr>
          <w:rFonts w:ascii="Times New Roman" w:hAnsi="Times New Roman"/>
          <w:b/>
          <w:sz w:val="25"/>
          <w:szCs w:val="25"/>
        </w:rPr>
        <w:t xml:space="preserve"> Ю.В.</w:t>
      </w:r>
      <w:r w:rsidRPr="00712D7D">
        <w:rPr>
          <w:rFonts w:ascii="Times New Roman" w:hAnsi="Times New Roman"/>
          <w:sz w:val="25"/>
          <w:szCs w:val="25"/>
        </w:rPr>
        <w:t>, музыкальный руководитель детского сада  № 113, лауреат регионального этапа Всероссийского конкурса «Лучший воспитатель дошкольного учреждения –</w:t>
      </w:r>
      <w:r>
        <w:rPr>
          <w:rFonts w:ascii="Times New Roman" w:hAnsi="Times New Roman"/>
          <w:sz w:val="25"/>
          <w:szCs w:val="25"/>
        </w:rPr>
        <w:t xml:space="preserve"> 2013»</w:t>
      </w:r>
    </w:p>
    <w:p w:rsidR="00045EB9" w:rsidRPr="00712D7D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 xml:space="preserve">Логинова С.А., </w:t>
      </w:r>
      <w:r w:rsidRPr="00712D7D">
        <w:rPr>
          <w:rFonts w:ascii="Times New Roman" w:hAnsi="Times New Roman"/>
          <w:sz w:val="25"/>
          <w:szCs w:val="25"/>
        </w:rPr>
        <w:t>воспитатель детского сада № 43, победитель муниципального, участник регионального этапов Всероссийского конкурса  «Лучший воспитатель дошкольного учреждения – 2014»</w:t>
      </w:r>
    </w:p>
    <w:p w:rsidR="00045EB9" w:rsidRPr="00712D7D" w:rsidRDefault="00045EB9" w:rsidP="00045EB9">
      <w:pPr>
        <w:ind w:left="1843" w:hanging="1843"/>
        <w:jc w:val="both"/>
        <w:rPr>
          <w:rFonts w:ascii="Times New Roman" w:hAnsi="Times New Roman"/>
          <w:i/>
          <w:sz w:val="12"/>
          <w:szCs w:val="12"/>
        </w:rPr>
      </w:pPr>
    </w:p>
    <w:p w:rsidR="00045EB9" w:rsidRPr="00712D7D" w:rsidRDefault="00045EB9" w:rsidP="00045EB9">
      <w:pPr>
        <w:jc w:val="both"/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12.45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–</w:t>
      </w:r>
      <w:r>
        <w:t> </w:t>
      </w:r>
      <w:r w:rsidRPr="00712D7D">
        <w:rPr>
          <w:rFonts w:ascii="Times New Roman" w:hAnsi="Times New Roman"/>
          <w:b/>
          <w:sz w:val="25"/>
          <w:szCs w:val="25"/>
        </w:rPr>
        <w:t>13.00</w:t>
      </w:r>
      <w:r>
        <w:rPr>
          <w:rFonts w:ascii="Times New Roman" w:hAnsi="Times New Roman"/>
          <w:b/>
          <w:sz w:val="25"/>
          <w:szCs w:val="25"/>
        </w:rPr>
        <w:t>  </w:t>
      </w:r>
      <w:r w:rsidRPr="00712D7D">
        <w:rPr>
          <w:rFonts w:ascii="Times New Roman" w:hAnsi="Times New Roman"/>
          <w:sz w:val="25"/>
          <w:szCs w:val="25"/>
        </w:rPr>
        <w:t>Конкурсные испытания представляют</w:t>
      </w:r>
      <w:r>
        <w:rPr>
          <w:rFonts w:ascii="Times New Roman" w:hAnsi="Times New Roman"/>
          <w:sz w:val="25"/>
          <w:szCs w:val="25"/>
        </w:rPr>
        <w:t>:</w:t>
      </w:r>
    </w:p>
    <w:p w:rsidR="00045EB9" w:rsidRPr="00712D7D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Петрова Е.А.,</w:t>
      </w:r>
      <w:r w:rsidRPr="00712D7D">
        <w:rPr>
          <w:rFonts w:ascii="Times New Roman" w:hAnsi="Times New Roman"/>
          <w:sz w:val="25"/>
          <w:szCs w:val="25"/>
        </w:rPr>
        <w:t xml:space="preserve"> инструктор по физической культуре детского сада № 51, лауреат регионального этапа Всероссийского конкурса «Лучший воспитатель дошкольного учреждения  – 2012»</w:t>
      </w:r>
      <w:r>
        <w:rPr>
          <w:rFonts w:ascii="Times New Roman" w:hAnsi="Times New Roman"/>
          <w:sz w:val="25"/>
          <w:szCs w:val="25"/>
        </w:rPr>
        <w:t xml:space="preserve"> – </w:t>
      </w:r>
      <w:r w:rsidRPr="00712D7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12D7D">
        <w:rPr>
          <w:rFonts w:ascii="Times New Roman" w:hAnsi="Times New Roman"/>
          <w:i/>
          <w:sz w:val="25"/>
          <w:szCs w:val="25"/>
        </w:rPr>
        <w:t>самопрезентация</w:t>
      </w:r>
      <w:proofErr w:type="spellEnd"/>
      <w:r w:rsidRPr="00712D7D">
        <w:rPr>
          <w:rFonts w:ascii="Times New Roman" w:hAnsi="Times New Roman"/>
          <w:i/>
          <w:sz w:val="25"/>
          <w:szCs w:val="25"/>
        </w:rPr>
        <w:t xml:space="preserve"> конкурсанта</w:t>
      </w:r>
    </w:p>
    <w:p w:rsidR="00045EB9" w:rsidRPr="00712D7D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b/>
          <w:bCs/>
          <w:i/>
          <w:iCs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Матчин С.А.,</w:t>
      </w:r>
      <w:r w:rsidRPr="00712D7D">
        <w:rPr>
          <w:rFonts w:ascii="Times New Roman" w:hAnsi="Times New Roman"/>
          <w:sz w:val="25"/>
          <w:szCs w:val="25"/>
        </w:rPr>
        <w:t xml:space="preserve"> учитель технологии МОАУ СОШ  № 12 им. П.Ф. </w:t>
      </w:r>
      <w:proofErr w:type="spellStart"/>
      <w:r w:rsidRPr="00712D7D">
        <w:rPr>
          <w:rFonts w:ascii="Times New Roman" w:hAnsi="Times New Roman"/>
          <w:sz w:val="25"/>
          <w:szCs w:val="25"/>
        </w:rPr>
        <w:t>Дерунова</w:t>
      </w:r>
      <w:proofErr w:type="spellEnd"/>
      <w:r w:rsidRPr="00712D7D">
        <w:rPr>
          <w:rFonts w:ascii="Times New Roman" w:hAnsi="Times New Roman"/>
          <w:sz w:val="25"/>
          <w:szCs w:val="25"/>
        </w:rPr>
        <w:t xml:space="preserve">, победитель муниципального, участник регионального этапов Всероссийского конкурса  «Учитель года России – 2014» – </w:t>
      </w:r>
      <w:r w:rsidRPr="00712D7D">
        <w:rPr>
          <w:rFonts w:ascii="Times New Roman" w:hAnsi="Times New Roman"/>
          <w:i/>
          <w:sz w:val="25"/>
          <w:szCs w:val="25"/>
        </w:rPr>
        <w:t>защита конкурсной работы</w:t>
      </w:r>
    </w:p>
    <w:p w:rsidR="00045EB9" w:rsidRPr="00712D7D" w:rsidRDefault="00045EB9" w:rsidP="00045EB9">
      <w:pPr>
        <w:ind w:left="1843" w:hanging="1843"/>
        <w:jc w:val="both"/>
        <w:rPr>
          <w:rFonts w:ascii="Times New Roman" w:hAnsi="Times New Roman"/>
          <w:i/>
          <w:sz w:val="12"/>
          <w:szCs w:val="12"/>
        </w:rPr>
      </w:pPr>
    </w:p>
    <w:p w:rsidR="00045EB9" w:rsidRPr="00712D7D" w:rsidRDefault="00045EB9" w:rsidP="00045EB9">
      <w:pPr>
        <w:jc w:val="both"/>
        <w:rPr>
          <w:rFonts w:ascii="Times New Roman" w:hAnsi="Times New Roman"/>
          <w:b/>
          <w:bCs/>
          <w:i/>
          <w:iCs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13.0</w:t>
      </w:r>
      <w:r>
        <w:rPr>
          <w:rFonts w:ascii="Times New Roman" w:hAnsi="Times New Roman"/>
          <w:b/>
          <w:sz w:val="25"/>
          <w:szCs w:val="25"/>
        </w:rPr>
        <w:t>5 </w:t>
      </w:r>
      <w:r w:rsidRPr="00712D7D">
        <w:rPr>
          <w:rFonts w:ascii="Times New Roman" w:hAnsi="Times New Roman"/>
          <w:b/>
          <w:sz w:val="25"/>
          <w:szCs w:val="25"/>
        </w:rPr>
        <w:t>–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13.45</w:t>
      </w:r>
      <w:r>
        <w:rPr>
          <w:rFonts w:ascii="Times New Roman" w:hAnsi="Times New Roman"/>
          <w:b/>
          <w:sz w:val="25"/>
          <w:szCs w:val="25"/>
        </w:rPr>
        <w:t>  </w:t>
      </w:r>
      <w:r w:rsidRPr="00712D7D">
        <w:rPr>
          <w:rFonts w:ascii="Times New Roman" w:hAnsi="Times New Roman"/>
          <w:sz w:val="25"/>
          <w:szCs w:val="25"/>
        </w:rPr>
        <w:t>Мастер-классы проводят</w:t>
      </w:r>
      <w:r>
        <w:rPr>
          <w:rFonts w:ascii="Times New Roman" w:hAnsi="Times New Roman"/>
          <w:sz w:val="25"/>
          <w:szCs w:val="25"/>
        </w:rPr>
        <w:t>:</w:t>
      </w:r>
    </w:p>
    <w:p w:rsidR="00045EB9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712D7D">
        <w:rPr>
          <w:rFonts w:ascii="Times New Roman" w:hAnsi="Times New Roman"/>
          <w:b/>
          <w:sz w:val="25"/>
          <w:szCs w:val="25"/>
        </w:rPr>
        <w:t>Трухлова</w:t>
      </w:r>
      <w:proofErr w:type="spellEnd"/>
      <w:r w:rsidRPr="00712D7D">
        <w:rPr>
          <w:rFonts w:ascii="Times New Roman" w:hAnsi="Times New Roman"/>
          <w:b/>
          <w:sz w:val="25"/>
          <w:szCs w:val="25"/>
        </w:rPr>
        <w:t xml:space="preserve"> Ю.Е.</w:t>
      </w:r>
      <w:r w:rsidRPr="00210ABC">
        <w:rPr>
          <w:rFonts w:ascii="Times New Roman" w:hAnsi="Times New Roman"/>
          <w:sz w:val="25"/>
          <w:szCs w:val="25"/>
        </w:rPr>
        <w:t>,</w:t>
      </w:r>
      <w:r w:rsidRPr="00712D7D">
        <w:rPr>
          <w:rFonts w:ascii="Times New Roman" w:hAnsi="Times New Roman"/>
          <w:sz w:val="25"/>
          <w:szCs w:val="25"/>
        </w:rPr>
        <w:t xml:space="preserve"> педагог-психолог  детского сада № 99, лауреат регионального этапа Всероссийского конкурса «Лучший воспитатель России – 2010». </w:t>
      </w:r>
    </w:p>
    <w:p w:rsidR="00045EB9" w:rsidRPr="00712D7D" w:rsidRDefault="00045EB9" w:rsidP="00045EB9">
      <w:pPr>
        <w:ind w:left="284"/>
        <w:jc w:val="both"/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sz w:val="25"/>
          <w:szCs w:val="25"/>
        </w:rPr>
        <w:t xml:space="preserve">Название </w:t>
      </w:r>
      <w:r>
        <w:rPr>
          <w:rFonts w:ascii="Times New Roman" w:hAnsi="Times New Roman"/>
          <w:sz w:val="25"/>
          <w:szCs w:val="25"/>
        </w:rPr>
        <w:t xml:space="preserve">мастер-класса: </w:t>
      </w:r>
      <w:r w:rsidRPr="00712D7D">
        <w:rPr>
          <w:rFonts w:ascii="Times New Roman" w:hAnsi="Times New Roman"/>
          <w:i/>
          <w:sz w:val="25"/>
          <w:szCs w:val="25"/>
        </w:rPr>
        <w:t>«Удивительные бусинки»</w:t>
      </w:r>
    </w:p>
    <w:p w:rsidR="00045EB9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Мещанинова О.О.,</w:t>
      </w:r>
      <w:r w:rsidRPr="00712D7D">
        <w:rPr>
          <w:rFonts w:ascii="Times New Roman" w:hAnsi="Times New Roman"/>
          <w:sz w:val="25"/>
          <w:szCs w:val="25"/>
        </w:rPr>
        <w:t xml:space="preserve"> учитель математики МОУ СОШ № 27, лауреат муниципального этапа Всероссийского конкурса «Учитель года России – 2009». </w:t>
      </w:r>
    </w:p>
    <w:p w:rsidR="00045EB9" w:rsidRPr="00712D7D" w:rsidRDefault="00045EB9" w:rsidP="00045EB9">
      <w:pPr>
        <w:ind w:left="284"/>
        <w:jc w:val="both"/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sz w:val="25"/>
          <w:szCs w:val="25"/>
        </w:rPr>
        <w:t>Название</w:t>
      </w:r>
      <w:r>
        <w:rPr>
          <w:rFonts w:ascii="Times New Roman" w:hAnsi="Times New Roman"/>
          <w:sz w:val="25"/>
          <w:szCs w:val="25"/>
        </w:rPr>
        <w:t xml:space="preserve"> мастер-класса: </w:t>
      </w:r>
      <w:r w:rsidRPr="00210ABC">
        <w:rPr>
          <w:rFonts w:ascii="Times New Roman" w:hAnsi="Times New Roman"/>
          <w:sz w:val="25"/>
          <w:szCs w:val="25"/>
        </w:rPr>
        <w:t>«</w:t>
      </w:r>
      <w:r w:rsidRPr="00210ABC">
        <w:rPr>
          <w:rFonts w:ascii="Times New Roman" w:hAnsi="Times New Roman"/>
          <w:i/>
          <w:sz w:val="25"/>
          <w:szCs w:val="25"/>
        </w:rPr>
        <w:t>Интеллект – карты: порядок в голове</w:t>
      </w:r>
      <w:r>
        <w:rPr>
          <w:rFonts w:ascii="Times New Roman" w:hAnsi="Times New Roman"/>
          <w:sz w:val="25"/>
          <w:szCs w:val="25"/>
        </w:rPr>
        <w:t>»</w:t>
      </w:r>
    </w:p>
    <w:p w:rsidR="00045EB9" w:rsidRPr="00712D7D" w:rsidRDefault="00045EB9" w:rsidP="00045EB9">
      <w:pPr>
        <w:ind w:left="1843" w:hanging="1843"/>
        <w:jc w:val="both"/>
        <w:rPr>
          <w:rFonts w:ascii="Times New Roman" w:hAnsi="Times New Roman"/>
          <w:i/>
          <w:sz w:val="12"/>
          <w:szCs w:val="12"/>
        </w:rPr>
      </w:pPr>
    </w:p>
    <w:p w:rsidR="00045EB9" w:rsidRPr="00712D7D" w:rsidRDefault="00045EB9" w:rsidP="00045EB9">
      <w:pPr>
        <w:rPr>
          <w:rFonts w:ascii="Times New Roman" w:hAnsi="Times New Roman"/>
          <w:b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13.50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–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14.15</w:t>
      </w:r>
      <w:r>
        <w:rPr>
          <w:rFonts w:ascii="Times New Roman" w:hAnsi="Times New Roman"/>
          <w:b/>
          <w:sz w:val="25"/>
          <w:szCs w:val="25"/>
        </w:rPr>
        <w:t>   </w:t>
      </w:r>
      <w:r w:rsidRPr="00712D7D">
        <w:rPr>
          <w:rFonts w:ascii="Times New Roman" w:hAnsi="Times New Roman"/>
          <w:sz w:val="25"/>
          <w:szCs w:val="25"/>
        </w:rPr>
        <w:t>Конкурсные испытания представляют</w:t>
      </w:r>
      <w:r>
        <w:rPr>
          <w:rFonts w:ascii="Times New Roman" w:hAnsi="Times New Roman"/>
          <w:sz w:val="25"/>
          <w:szCs w:val="25"/>
        </w:rPr>
        <w:t>:</w:t>
      </w:r>
    </w:p>
    <w:p w:rsidR="00045EB9" w:rsidRPr="00712D7D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Жукова Ю.Е.,</w:t>
      </w:r>
      <w:r w:rsidRPr="00712D7D">
        <w:rPr>
          <w:rFonts w:ascii="Times New Roman" w:hAnsi="Times New Roman"/>
          <w:sz w:val="25"/>
          <w:szCs w:val="25"/>
        </w:rPr>
        <w:t xml:space="preserve"> старший воспитатель детского сада № 22, лауреат регионального этапа Всероссийского конкурса «Лучший воспитатель дошкольного учреждения – 2014» – </w:t>
      </w:r>
      <w:r w:rsidRPr="00712D7D">
        <w:rPr>
          <w:rFonts w:ascii="Times New Roman" w:hAnsi="Times New Roman"/>
          <w:i/>
          <w:sz w:val="25"/>
          <w:szCs w:val="25"/>
        </w:rPr>
        <w:t>презентация электронного ресурса</w:t>
      </w:r>
    </w:p>
    <w:p w:rsidR="00045EB9" w:rsidRPr="00712D7D" w:rsidRDefault="00045EB9" w:rsidP="00045EB9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hAnsi="Times New Roman"/>
          <w:i/>
          <w:sz w:val="25"/>
          <w:szCs w:val="25"/>
        </w:rPr>
      </w:pPr>
      <w:r w:rsidRPr="00712D7D">
        <w:rPr>
          <w:rFonts w:ascii="Times New Roman" w:hAnsi="Times New Roman"/>
          <w:b/>
          <w:sz w:val="25"/>
          <w:szCs w:val="25"/>
        </w:rPr>
        <w:t>Вершинин Е.В.</w:t>
      </w:r>
      <w:r w:rsidRPr="00712D7D">
        <w:rPr>
          <w:rFonts w:ascii="Times New Roman" w:hAnsi="Times New Roman"/>
          <w:sz w:val="25"/>
          <w:szCs w:val="25"/>
        </w:rPr>
        <w:t xml:space="preserve">, учитель математики МОУ ООШ № 14, участник муниципального этапа Всероссийского конкурса «Учитель года России – 2011» и </w:t>
      </w:r>
      <w:r w:rsidRPr="00712D7D">
        <w:rPr>
          <w:rFonts w:ascii="Times New Roman" w:hAnsi="Times New Roman"/>
          <w:b/>
          <w:sz w:val="25"/>
          <w:szCs w:val="25"/>
        </w:rPr>
        <w:t>Петров И.А.</w:t>
      </w:r>
      <w:r w:rsidRPr="00712D7D">
        <w:rPr>
          <w:rFonts w:ascii="Times New Roman" w:hAnsi="Times New Roman"/>
          <w:sz w:val="25"/>
          <w:szCs w:val="25"/>
        </w:rPr>
        <w:t xml:space="preserve">, учитель истории и обществознания МОАУ СОШ № 10, номинант муниципального этапа Всероссийского конкурса «Учитель года России» в 2006 году – </w:t>
      </w:r>
      <w:r>
        <w:rPr>
          <w:rFonts w:ascii="Times New Roman" w:hAnsi="Times New Roman"/>
          <w:i/>
          <w:sz w:val="25"/>
          <w:szCs w:val="25"/>
        </w:rPr>
        <w:t>пресс-конференция</w:t>
      </w:r>
    </w:p>
    <w:p w:rsidR="00045EB9" w:rsidRPr="00712D7D" w:rsidRDefault="00045EB9" w:rsidP="00045EB9">
      <w:pPr>
        <w:ind w:left="1843" w:hanging="1843"/>
        <w:jc w:val="both"/>
        <w:rPr>
          <w:rFonts w:ascii="Times New Roman" w:hAnsi="Times New Roman"/>
          <w:i/>
          <w:sz w:val="12"/>
          <w:szCs w:val="12"/>
        </w:rPr>
      </w:pPr>
    </w:p>
    <w:p w:rsidR="00045EB9" w:rsidRPr="007C5C0B" w:rsidRDefault="00045EB9" w:rsidP="00045EB9">
      <w:r w:rsidRPr="00712D7D">
        <w:rPr>
          <w:rFonts w:ascii="Times New Roman" w:hAnsi="Times New Roman"/>
          <w:b/>
          <w:sz w:val="25"/>
          <w:szCs w:val="25"/>
        </w:rPr>
        <w:t>14.00</w:t>
      </w:r>
      <w:r>
        <w:rPr>
          <w:rFonts w:ascii="Times New Roman" w:hAnsi="Times New Roman"/>
          <w:b/>
          <w:sz w:val="25"/>
          <w:szCs w:val="25"/>
        </w:rPr>
        <w:t> </w:t>
      </w:r>
      <w:r w:rsidRPr="00712D7D">
        <w:rPr>
          <w:rFonts w:ascii="Times New Roman" w:hAnsi="Times New Roman"/>
          <w:b/>
          <w:bCs/>
          <w:sz w:val="25"/>
          <w:szCs w:val="25"/>
        </w:rPr>
        <w:t>–</w:t>
      </w:r>
      <w:r>
        <w:rPr>
          <w:rFonts w:ascii="Times New Roman" w:hAnsi="Times New Roman"/>
          <w:b/>
          <w:bCs/>
          <w:sz w:val="25"/>
          <w:szCs w:val="25"/>
        </w:rPr>
        <w:t> </w:t>
      </w:r>
      <w:r w:rsidRPr="00712D7D">
        <w:rPr>
          <w:rFonts w:ascii="Times New Roman" w:hAnsi="Times New Roman"/>
          <w:b/>
          <w:sz w:val="25"/>
          <w:szCs w:val="25"/>
        </w:rPr>
        <w:t>14.30</w:t>
      </w:r>
      <w:r>
        <w:rPr>
          <w:rFonts w:ascii="Times New Roman" w:hAnsi="Times New Roman"/>
          <w:b/>
          <w:sz w:val="25"/>
          <w:szCs w:val="25"/>
        </w:rPr>
        <w:t>  </w:t>
      </w:r>
      <w:r w:rsidRPr="00712D7D">
        <w:rPr>
          <w:rFonts w:ascii="Times New Roman" w:hAnsi="Times New Roman"/>
          <w:sz w:val="25"/>
          <w:szCs w:val="25"/>
        </w:rPr>
        <w:t xml:space="preserve">Обед,  экскурсия по МОАУ СОШ № 12 им. П.Ф. </w:t>
      </w:r>
      <w:proofErr w:type="spellStart"/>
      <w:r w:rsidRPr="00712D7D">
        <w:rPr>
          <w:rFonts w:ascii="Times New Roman" w:hAnsi="Times New Roman"/>
          <w:sz w:val="25"/>
          <w:szCs w:val="25"/>
        </w:rPr>
        <w:t>Дерунова</w:t>
      </w:r>
      <w:proofErr w:type="spellEnd"/>
      <w:r w:rsidRPr="00712D7D">
        <w:rPr>
          <w:rFonts w:ascii="Times New Roman" w:hAnsi="Times New Roman"/>
          <w:sz w:val="25"/>
          <w:szCs w:val="25"/>
        </w:rPr>
        <w:t xml:space="preserve"> и МОУ ДПО «Информационно-образовательный  Центр».</w:t>
      </w:r>
    </w:p>
    <w:p w:rsidR="00DC4273" w:rsidRDefault="00DC4273"/>
    <w:sectPr w:rsidR="00DC4273" w:rsidSect="00045E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0EFF" w:usb1="5200F5FF" w:usb2="0A042021" w:usb3="00000000" w:csb0="000001BF" w:csb1="00000000"/>
  </w:font>
  <w:font w:name="Arbat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1261"/>
    <w:multiLevelType w:val="hybridMultilevel"/>
    <w:tmpl w:val="719E1A44"/>
    <w:lvl w:ilvl="0" w:tplc="C6EAB11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B9"/>
    <w:rsid w:val="00045EB9"/>
    <w:rsid w:val="00D8303B"/>
    <w:rsid w:val="00D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Наталья Николаевна Новикова</cp:lastModifiedBy>
  <cp:revision>2</cp:revision>
  <dcterms:created xsi:type="dcterms:W3CDTF">2014-11-10T06:21:00Z</dcterms:created>
  <dcterms:modified xsi:type="dcterms:W3CDTF">2014-11-10T06:47:00Z</dcterms:modified>
</cp:coreProperties>
</file>